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7B" w:rsidRPr="00DC589C" w:rsidRDefault="00DC589C" w:rsidP="00DC589C">
      <w:pPr>
        <w:ind w:left="180" w:firstLine="0"/>
        <w:jc w:val="center"/>
        <w:rPr>
          <w:sz w:val="36"/>
          <w:szCs w:val="36"/>
        </w:rPr>
      </w:pPr>
      <w:r w:rsidRPr="00DC589C">
        <w:rPr>
          <w:sz w:val="36"/>
          <w:szCs w:val="36"/>
        </w:rPr>
        <w:t>Poetry Analysis Worksheet</w:t>
      </w:r>
    </w:p>
    <w:p w:rsidR="009D757B" w:rsidRPr="00DC589C" w:rsidRDefault="00DC589C">
      <w:pPr>
        <w:ind w:left="180" w:firstLine="0"/>
        <w:rPr>
          <w:sz w:val="24"/>
          <w:szCs w:val="24"/>
        </w:rPr>
      </w:pPr>
      <w:r w:rsidRPr="00DC589C">
        <w:rPr>
          <w:sz w:val="24"/>
          <w:szCs w:val="24"/>
        </w:rPr>
        <w:t xml:space="preserve">A step-by-step guide to reading and understanding poetry </w:t>
      </w:r>
    </w:p>
    <w:p w:rsidR="009D757B" w:rsidRDefault="00DC589C">
      <w:pPr>
        <w:ind w:left="180" w:firstLine="0"/>
      </w:pPr>
      <w:r>
        <w:rPr>
          <w:sz w:val="28"/>
        </w:rPr>
        <w:t xml:space="preserve"> </w:t>
      </w:r>
    </w:p>
    <w:p w:rsidR="009D757B" w:rsidRDefault="00DC589C">
      <w:pPr>
        <w:numPr>
          <w:ilvl w:val="0"/>
          <w:numId w:val="1"/>
        </w:numPr>
        <w:spacing w:after="26"/>
        <w:ind w:hanging="900"/>
      </w:pPr>
      <w:r>
        <w:rPr>
          <w:b/>
        </w:rPr>
        <w:t>Title</w:t>
      </w:r>
      <w:r>
        <w:t xml:space="preserve"> </w:t>
      </w:r>
    </w:p>
    <w:p w:rsidR="009D757B" w:rsidRDefault="00DC589C">
      <w:pPr>
        <w:numPr>
          <w:ilvl w:val="1"/>
          <w:numId w:val="1"/>
        </w:numPr>
        <w:ind w:hanging="360"/>
      </w:pPr>
      <w:r>
        <w:t xml:space="preserve">If there is a </w:t>
      </w:r>
      <w:proofErr w:type="gramStart"/>
      <w:r>
        <w:t>title  –</w:t>
      </w:r>
      <w:proofErr w:type="gramEnd"/>
      <w:r>
        <w:t xml:space="preserve"> does it define the subject matter of the poem’s focus? </w:t>
      </w:r>
    </w:p>
    <w:tbl>
      <w:tblPr>
        <w:tblStyle w:val="TableGrid"/>
        <w:tblW w:w="9988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88"/>
      </w:tblGrid>
      <w:tr w:rsidR="009D757B" w:rsidTr="00DC589C">
        <w:trPr>
          <w:trHeight w:val="1379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ind w:left="900" w:firstLine="0"/>
      </w:pPr>
      <w:r>
        <w:t xml:space="preserve"> </w:t>
      </w:r>
    </w:p>
    <w:p w:rsidR="009D757B" w:rsidRDefault="00DC589C">
      <w:pPr>
        <w:numPr>
          <w:ilvl w:val="0"/>
          <w:numId w:val="1"/>
        </w:numPr>
        <w:spacing w:after="3"/>
        <w:ind w:hanging="900"/>
      </w:pPr>
      <w:r>
        <w:rPr>
          <w:b/>
        </w:rPr>
        <w:t xml:space="preserve">First Reading </w:t>
      </w:r>
    </w:p>
    <w:p w:rsidR="009D757B" w:rsidRDefault="00DC589C">
      <w:pPr>
        <w:numPr>
          <w:ilvl w:val="1"/>
          <w:numId w:val="1"/>
        </w:numPr>
        <w:ind w:hanging="360"/>
      </w:pPr>
      <w:r>
        <w:t xml:space="preserve">Read the poem silently to gain a first impression.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</w:r>
      <w:r>
        <w:t xml:space="preserve">What is the narrative in the poem (what is happening?)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Make some notes on your first impressions. </w:t>
      </w:r>
    </w:p>
    <w:tbl>
      <w:tblPr>
        <w:tblStyle w:val="TableGrid"/>
        <w:tblW w:w="9973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73"/>
      </w:tblGrid>
      <w:tr w:rsidR="009D757B" w:rsidTr="00DC589C">
        <w:trPr>
          <w:trHeight w:val="2063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ind w:left="180" w:firstLine="0"/>
      </w:pPr>
      <w:r>
        <w:t xml:space="preserve"> </w:t>
      </w:r>
    </w:p>
    <w:p w:rsidR="009D757B" w:rsidRDefault="00DC589C">
      <w:pPr>
        <w:numPr>
          <w:ilvl w:val="0"/>
          <w:numId w:val="1"/>
        </w:numPr>
        <w:spacing w:after="3"/>
        <w:ind w:hanging="900"/>
      </w:pPr>
      <w:r>
        <w:rPr>
          <w:b/>
        </w:rPr>
        <w:t>Re-Reading</w:t>
      </w:r>
      <w:r>
        <w:t xml:space="preserve"> </w:t>
      </w:r>
    </w:p>
    <w:p w:rsidR="009D757B" w:rsidRDefault="00DC589C">
      <w:pPr>
        <w:numPr>
          <w:ilvl w:val="1"/>
          <w:numId w:val="1"/>
        </w:numPr>
        <w:ind w:hanging="360"/>
      </w:pPr>
      <w:r>
        <w:t>Read the poem again – carefully, analytically</w:t>
      </w:r>
      <w:r>
        <w:t xml:space="preserve">.  </w:t>
      </w:r>
    </w:p>
    <w:p w:rsidR="009D757B" w:rsidRDefault="00DC589C">
      <w:pPr>
        <w:numPr>
          <w:ilvl w:val="1"/>
          <w:numId w:val="1"/>
        </w:numPr>
        <w:ind w:hanging="360"/>
      </w:pPr>
      <w:r>
        <w:t xml:space="preserve">Take note of punctuation; notice images that stand out; listen to the rhyming pattern and the rhythm of the words </w:t>
      </w:r>
    </w:p>
    <w:tbl>
      <w:tblPr>
        <w:tblStyle w:val="TableGrid"/>
        <w:tblW w:w="10093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93"/>
      </w:tblGrid>
      <w:tr w:rsidR="009D757B" w:rsidTr="00DC589C">
        <w:trPr>
          <w:trHeight w:val="1993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ind w:left="180" w:firstLine="0"/>
      </w:pPr>
      <w:r>
        <w:t xml:space="preserve"> </w:t>
      </w:r>
    </w:p>
    <w:p w:rsidR="009D757B" w:rsidRDefault="00DC589C">
      <w:pPr>
        <w:numPr>
          <w:ilvl w:val="0"/>
          <w:numId w:val="1"/>
        </w:numPr>
        <w:spacing w:after="3"/>
        <w:ind w:hanging="900"/>
      </w:pPr>
      <w:r>
        <w:rPr>
          <w:b/>
        </w:rPr>
        <w:t>Meaning</w:t>
      </w:r>
      <w:r>
        <w:t xml:space="preserve"> </w:t>
      </w:r>
    </w:p>
    <w:p w:rsidR="009D757B" w:rsidRDefault="00DC589C">
      <w:pPr>
        <w:numPr>
          <w:ilvl w:val="1"/>
          <w:numId w:val="1"/>
        </w:numPr>
        <w:ind w:hanging="360"/>
      </w:pPr>
      <w:r>
        <w:t xml:space="preserve">Identify the obvious meaning and then look for implied meaning (s). What do you think the poet is trying to say? </w:t>
      </w:r>
    </w:p>
    <w:tbl>
      <w:tblPr>
        <w:tblStyle w:val="TableGrid"/>
        <w:tblW w:w="10212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12"/>
      </w:tblGrid>
      <w:tr w:rsidR="009D757B" w:rsidTr="00DC589C">
        <w:trPr>
          <w:trHeight w:val="1763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ind w:left="180" w:firstLine="0"/>
      </w:pPr>
      <w:r>
        <w:t xml:space="preserve"> </w:t>
      </w:r>
    </w:p>
    <w:p w:rsidR="009D757B" w:rsidRDefault="00DC589C">
      <w:pPr>
        <w:numPr>
          <w:ilvl w:val="0"/>
          <w:numId w:val="1"/>
        </w:numPr>
        <w:spacing w:after="3"/>
        <w:ind w:hanging="900"/>
      </w:pPr>
      <w:r>
        <w:rPr>
          <w:b/>
        </w:rPr>
        <w:t>Theme/s</w:t>
      </w:r>
      <w:r>
        <w:t xml:space="preserve"> </w:t>
      </w:r>
    </w:p>
    <w:p w:rsidR="009D757B" w:rsidRDefault="00DC589C">
      <w:pPr>
        <w:numPr>
          <w:ilvl w:val="1"/>
          <w:numId w:val="1"/>
        </w:numPr>
        <w:ind w:hanging="360"/>
      </w:pPr>
      <w:r>
        <w:t xml:space="preserve">Identify the main theme of the poem </w:t>
      </w:r>
    </w:p>
    <w:tbl>
      <w:tblPr>
        <w:tblStyle w:val="TableGrid"/>
        <w:tblW w:w="10377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9D757B" w:rsidTr="00DC589C">
        <w:trPr>
          <w:trHeight w:val="1763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 w:rsidP="00DC589C">
      <w:pPr>
        <w:numPr>
          <w:ilvl w:val="0"/>
          <w:numId w:val="1"/>
        </w:numPr>
        <w:spacing w:after="3"/>
        <w:ind w:hanging="900"/>
      </w:pPr>
      <w:bookmarkStart w:id="0" w:name="_GoBack"/>
      <w:bookmarkEnd w:id="0"/>
      <w:r w:rsidRPr="00DC589C">
        <w:rPr>
          <w:b/>
        </w:rPr>
        <w:lastRenderedPageBreak/>
        <w:t>Analysis</w:t>
      </w:r>
      <w:r>
        <w:t xml:space="preserve"> </w:t>
      </w:r>
    </w:p>
    <w:p w:rsidR="009D757B" w:rsidRDefault="00DC589C">
      <w:pPr>
        <w:numPr>
          <w:ilvl w:val="1"/>
          <w:numId w:val="1"/>
        </w:numPr>
        <w:spacing w:after="3"/>
        <w:ind w:hanging="360"/>
      </w:pPr>
      <w:r>
        <w:t xml:space="preserve">Are there poetic techniques such as: </w:t>
      </w:r>
      <w:r>
        <w:rPr>
          <w:b/>
        </w:rPr>
        <w:t>similes; metaphors; alliteration; personification; onomatopoeia; assonance?</w:t>
      </w:r>
      <w:r>
        <w:t xml:space="preserve"> </w:t>
      </w:r>
    </w:p>
    <w:tbl>
      <w:tblPr>
        <w:tblStyle w:val="TableGrid"/>
        <w:tblW w:w="9794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9D757B">
        <w:trPr>
          <w:trHeight w:val="1822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DC589C" w:rsidRDefault="00DC589C" w:rsidP="00DC589C">
      <w:pPr>
        <w:spacing w:after="3"/>
        <w:ind w:left="0" w:firstLine="0"/>
      </w:pPr>
    </w:p>
    <w:p w:rsidR="009D757B" w:rsidRDefault="00DC589C">
      <w:pPr>
        <w:numPr>
          <w:ilvl w:val="1"/>
          <w:numId w:val="1"/>
        </w:numPr>
        <w:spacing w:after="3"/>
        <w:ind w:hanging="360"/>
      </w:pPr>
      <w:r>
        <w:t xml:space="preserve">Other structures such as: </w:t>
      </w:r>
      <w:r>
        <w:rPr>
          <w:b/>
        </w:rPr>
        <w:t>repetition; tenses; different voices; different themes in stanzas.</w:t>
      </w:r>
      <w:r>
        <w:t xml:space="preserve"> </w:t>
      </w:r>
    </w:p>
    <w:tbl>
      <w:tblPr>
        <w:tblStyle w:val="TableGrid"/>
        <w:tblW w:w="9794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9D757B">
        <w:trPr>
          <w:trHeight w:val="1316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numPr>
          <w:ilvl w:val="1"/>
          <w:numId w:val="1"/>
        </w:numPr>
        <w:ind w:hanging="360"/>
      </w:pPr>
      <w:r>
        <w:t xml:space="preserve">Use of vocabulary </w:t>
      </w:r>
      <w:r>
        <w:t xml:space="preserve">and language? (Find the meaning of words you are not familiar with) </w:t>
      </w:r>
    </w:p>
    <w:tbl>
      <w:tblPr>
        <w:tblStyle w:val="TableGrid"/>
        <w:tblW w:w="9794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9D757B">
        <w:trPr>
          <w:trHeight w:val="1567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numPr>
          <w:ilvl w:val="1"/>
          <w:numId w:val="1"/>
        </w:numPr>
        <w:ind w:hanging="360"/>
      </w:pPr>
      <w:r>
        <w:t xml:space="preserve">Listen to the tone of the poem. What is it? Does it change? </w:t>
      </w:r>
    </w:p>
    <w:tbl>
      <w:tblPr>
        <w:tblStyle w:val="TableGrid"/>
        <w:tblW w:w="9794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9D757B">
        <w:trPr>
          <w:trHeight w:val="1316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numPr>
          <w:ilvl w:val="1"/>
          <w:numId w:val="1"/>
        </w:numPr>
        <w:ind w:hanging="360"/>
      </w:pPr>
      <w:r>
        <w:t xml:space="preserve">What is the poet’s message or intention in writing this poem? </w:t>
      </w:r>
    </w:p>
    <w:tbl>
      <w:tblPr>
        <w:tblStyle w:val="TableGrid"/>
        <w:tblW w:w="9794" w:type="dxa"/>
        <w:tblInd w:w="67" w:type="dxa"/>
        <w:tblCellMar>
          <w:top w:w="2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9D757B">
        <w:trPr>
          <w:trHeight w:val="1567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  <w:p w:rsidR="009D757B" w:rsidRDefault="00DC589C">
            <w:pPr>
              <w:ind w:left="0" w:firstLine="0"/>
            </w:pPr>
            <w:r>
              <w:t xml:space="preserve"> </w:t>
            </w:r>
          </w:p>
        </w:tc>
      </w:tr>
    </w:tbl>
    <w:p w:rsidR="009D757B" w:rsidRDefault="00DC589C">
      <w:pPr>
        <w:ind w:left="180" w:firstLine="0"/>
      </w:pPr>
      <w:r>
        <w:t xml:space="preserve"> </w:t>
      </w:r>
    </w:p>
    <w:p w:rsidR="009D757B" w:rsidRDefault="00DC589C">
      <w:pPr>
        <w:numPr>
          <w:ilvl w:val="0"/>
          <w:numId w:val="1"/>
        </w:numPr>
        <w:spacing w:after="3"/>
        <w:ind w:hanging="900"/>
      </w:pPr>
      <w:r>
        <w:rPr>
          <w:b/>
        </w:rPr>
        <w:t>Interpretation</w:t>
      </w:r>
      <w:r>
        <w:t xml:space="preserve"> </w:t>
      </w:r>
    </w:p>
    <w:p w:rsidR="009D757B" w:rsidRDefault="00DC589C">
      <w:pPr>
        <w:numPr>
          <w:ilvl w:val="1"/>
          <w:numId w:val="1"/>
        </w:numPr>
        <w:ind w:hanging="360"/>
      </w:pPr>
      <w:r>
        <w:t xml:space="preserve">What issues are raised about society/relationships or life? </w:t>
      </w:r>
    </w:p>
    <w:p w:rsidR="009D757B" w:rsidRDefault="00DC589C">
      <w:pPr>
        <w:ind w:left="180" w:firstLine="0"/>
      </w:pPr>
      <w:r>
        <w:t xml:space="preserve"> </w:t>
      </w:r>
    </w:p>
    <w:tbl>
      <w:tblPr>
        <w:tblStyle w:val="TableGrid"/>
        <w:tblW w:w="9753" w:type="dxa"/>
        <w:tblInd w:w="67" w:type="dxa"/>
        <w:tblCellMar>
          <w:top w:w="29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53"/>
      </w:tblGrid>
      <w:tr w:rsidR="009D757B">
        <w:trPr>
          <w:trHeight w:val="1706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7B" w:rsidRDefault="00DC589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757B" w:rsidRDefault="00DC589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757B" w:rsidRDefault="00DC589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757B" w:rsidRDefault="00DC589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757B" w:rsidRDefault="00DC589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757B" w:rsidRDefault="00DC589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D757B" w:rsidRDefault="00DC589C">
      <w:pPr>
        <w:ind w:left="18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757B" w:rsidSect="00DC589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670"/>
    <w:multiLevelType w:val="hybridMultilevel"/>
    <w:tmpl w:val="3A74D75A"/>
    <w:lvl w:ilvl="0" w:tplc="12629026">
      <w:start w:val="1"/>
      <w:numFmt w:val="decimal"/>
      <w:lvlText w:val="%1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A5F74">
      <w:start w:val="1"/>
      <w:numFmt w:val="bullet"/>
      <w:lvlText w:val="•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0326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A4B6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C25B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040B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ABB5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EBE4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A0EB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7B"/>
    <w:rsid w:val="009D757B"/>
    <w:rsid w:val="00D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9184"/>
  <w15:docId w15:val="{42689893-D31E-41A6-9F9E-B898F6C5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1132</Characters>
  <Application>Microsoft Office Word</Application>
  <DocSecurity>0</DocSecurity>
  <Lines>9</Lines>
  <Paragraphs>2</Paragraphs>
  <ScaleCrop>false</ScaleCrop>
  <Company>WCS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cp:lastModifiedBy>Windows User</cp:lastModifiedBy>
  <cp:revision>2</cp:revision>
  <dcterms:created xsi:type="dcterms:W3CDTF">2017-10-02T14:53:00Z</dcterms:created>
  <dcterms:modified xsi:type="dcterms:W3CDTF">2017-10-02T14:53:00Z</dcterms:modified>
</cp:coreProperties>
</file>